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>РЕШЕНИЕ</w:t>
      </w: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5F630A" w:rsidRPr="005F630A" w:rsidRDefault="005F630A" w:rsidP="005F630A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№ 542</w:t>
      </w:r>
      <w:r w:rsidRPr="005F630A">
        <w:rPr>
          <w:rFonts w:eastAsia="Calibri"/>
          <w:bCs/>
          <w:sz w:val="25"/>
          <w:szCs w:val="25"/>
          <w:lang w:eastAsia="en-US"/>
        </w:rPr>
        <w:t xml:space="preserve"> от 26.12.</w:t>
      </w:r>
      <w:smartTag w:uri="urn:schemas-microsoft-com:office:smarttags" w:element="metricconverter">
        <w:smartTagPr>
          <w:attr w:name="ProductID" w:val="2018 г"/>
        </w:smartTagPr>
        <w:r w:rsidRPr="005F630A">
          <w:rPr>
            <w:rFonts w:eastAsia="Calibri"/>
            <w:bCs/>
            <w:sz w:val="25"/>
            <w:szCs w:val="25"/>
            <w:lang w:eastAsia="en-US"/>
          </w:rPr>
          <w:t>2018 г</w:t>
        </w:r>
      </w:smartTag>
      <w:r w:rsidRPr="005F630A">
        <w:rPr>
          <w:rFonts w:eastAsia="Calibri"/>
          <w:bCs/>
          <w:sz w:val="25"/>
          <w:szCs w:val="25"/>
          <w:lang w:eastAsia="en-US"/>
        </w:rPr>
        <w:t>.</w:t>
      </w: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>Принято на 18-й сессии</w:t>
      </w: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5F630A" w:rsidRPr="005F630A" w:rsidRDefault="005F630A" w:rsidP="005F630A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5F630A"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87B2E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687B2E">
        <w:rPr>
          <w:rFonts w:eastAsia="Calibri"/>
          <w:bCs/>
          <w:lang w:eastAsia="en-US"/>
        </w:rPr>
        <w:t xml:space="preserve">О внесении изменений в Правила землепользования и застройки </w:t>
      </w:r>
    </w:p>
    <w:p w:rsidR="00687B2E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proofErr w:type="gramStart"/>
      <w:r w:rsidRPr="00687B2E">
        <w:rPr>
          <w:rFonts w:eastAsia="Calibri"/>
          <w:bCs/>
          <w:lang w:eastAsia="en-US"/>
        </w:rPr>
        <w:t>муниципального</w:t>
      </w:r>
      <w:proofErr w:type="gramEnd"/>
      <w:r w:rsidRPr="00687B2E">
        <w:rPr>
          <w:rFonts w:eastAsia="Calibri"/>
          <w:bCs/>
          <w:lang w:eastAsia="en-US"/>
        </w:rPr>
        <w:t xml:space="preserve"> образования «Город Псков», утвержденные </w:t>
      </w:r>
    </w:p>
    <w:p w:rsidR="00E023CA" w:rsidRPr="00E023CA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687B2E">
        <w:rPr>
          <w:rFonts w:eastAsia="Calibri"/>
          <w:bCs/>
          <w:lang w:eastAsia="en-US"/>
        </w:rPr>
        <w:t>Решением Псковской городской Думы от 05.12.2013 № 795</w:t>
      </w:r>
    </w:p>
    <w:p w:rsidR="00743FC9" w:rsidRDefault="00743FC9" w:rsidP="00911F73">
      <w:pPr>
        <w:tabs>
          <w:tab w:val="left" w:pos="364"/>
        </w:tabs>
        <w:jc w:val="both"/>
        <w:rPr>
          <w:rFonts w:eastAsia="Calibri"/>
          <w:bCs/>
          <w:lang w:eastAsia="en-US"/>
        </w:rPr>
      </w:pPr>
    </w:p>
    <w:p w:rsidR="002D58B0" w:rsidRDefault="002D58B0" w:rsidP="002D58B0">
      <w:pPr>
        <w:tabs>
          <w:tab w:val="left" w:pos="364"/>
        </w:tabs>
        <w:ind w:firstLine="709"/>
        <w:jc w:val="both"/>
      </w:pPr>
    </w:p>
    <w:p w:rsidR="000D5363" w:rsidRDefault="000D5363" w:rsidP="002D58B0">
      <w:pPr>
        <w:tabs>
          <w:tab w:val="left" w:pos="364"/>
        </w:tabs>
        <w:ind w:firstLine="709"/>
        <w:jc w:val="both"/>
      </w:pPr>
    </w:p>
    <w:p w:rsidR="00824967" w:rsidRPr="00E023CA" w:rsidRDefault="00BD6D27" w:rsidP="00E21949">
      <w:pPr>
        <w:tabs>
          <w:tab w:val="left" w:pos="364"/>
        </w:tabs>
        <w:ind w:firstLine="709"/>
        <w:jc w:val="both"/>
      </w:pPr>
      <w:proofErr w:type="gramStart"/>
      <w:r w:rsidRPr="00BD6D27">
        <w:rPr>
          <w:bCs/>
        </w:rPr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3F3E9B" w:rsidRPr="00E023CA">
        <w:t>,</w:t>
      </w:r>
      <w:proofErr w:type="gramEnd"/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0D5363" w:rsidRDefault="000D5363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D6D27" w:rsidRPr="00BD6D27" w:rsidRDefault="00BD6D27" w:rsidP="00BD6D27">
      <w:pPr>
        <w:pStyle w:val="a7"/>
        <w:numPr>
          <w:ilvl w:val="0"/>
          <w:numId w:val="5"/>
        </w:numPr>
        <w:tabs>
          <w:tab w:val="left" w:pos="993"/>
        </w:tabs>
        <w:ind w:left="0" w:firstLine="709"/>
      </w:pPr>
      <w:r w:rsidRPr="00BD6D27">
        <w:t>Внести в Правила землепользования и застройки муниципального образования «Город Псков», утвержденные Решением Псковской городской Думы от 05.12.2013 № 795,  следующие изменения:</w:t>
      </w:r>
    </w:p>
    <w:p w:rsidR="00BD6D27" w:rsidRPr="00BD6D27" w:rsidRDefault="00BD6D27" w:rsidP="00BD6D27">
      <w:pPr>
        <w:pStyle w:val="a7"/>
        <w:ind w:firstLine="709"/>
      </w:pPr>
      <w:r w:rsidRPr="00BD6D27">
        <w:t xml:space="preserve">в статье 5 «Карта градостроительного зонирования» в отношении территории по </w:t>
      </w:r>
      <w:r w:rsidR="007876AB">
        <w:t xml:space="preserve">           ул. Пригородная </w:t>
      </w:r>
      <w:r w:rsidRPr="00BD6D27">
        <w:t xml:space="preserve"> между домами №16 и №20  изменить территориальную зону Р</w:t>
      </w:r>
      <w:proofErr w:type="gramStart"/>
      <w:r w:rsidRPr="00BD6D27">
        <w:t>4</w:t>
      </w:r>
      <w:proofErr w:type="gramEnd"/>
      <w:r w:rsidRPr="00BD6D27">
        <w:t xml:space="preserve"> «зона отдыха, досуга и развлечений, туризма» на территориальную зону Ж4 «зона индивидуальной жилой застройки усадебного типа (1-3 этажа)» ориентировочной площадью 1500 кв. м (согласно приложению).</w:t>
      </w:r>
    </w:p>
    <w:p w:rsidR="00BD6D27" w:rsidRPr="00BD6D27" w:rsidRDefault="00BD6D27" w:rsidP="00BD6D27">
      <w:pPr>
        <w:pStyle w:val="a7"/>
        <w:ind w:firstLine="709"/>
      </w:pPr>
      <w:r w:rsidRPr="00BD6D27">
        <w:t>2. Настоящее Решение  вступает в силу с момента его официального опубликования.</w:t>
      </w:r>
    </w:p>
    <w:p w:rsidR="00C32439" w:rsidRPr="003E192F" w:rsidRDefault="00BD6D27" w:rsidP="00BD6D27">
      <w:pPr>
        <w:pStyle w:val="a7"/>
        <w:ind w:firstLine="709"/>
        <w:rPr>
          <w:szCs w:val="24"/>
        </w:rPr>
      </w:pPr>
      <w:r w:rsidRPr="00BD6D27">
        <w:t>3.Настоящее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C32439" w:rsidRPr="003E192F">
        <w:rPr>
          <w:szCs w:val="24"/>
        </w:rPr>
        <w:t>.</w:t>
      </w:r>
    </w:p>
    <w:p w:rsidR="00AD2A28" w:rsidRDefault="00AD2A28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87B2E" w:rsidRDefault="00687B2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4777C" w:rsidRDefault="0014777C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D5363" w:rsidRPr="009A4E5A" w:rsidRDefault="000D5363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C14B84">
        <w:t xml:space="preserve">       </w:t>
      </w:r>
      <w:r w:rsidRPr="009A4E5A">
        <w:t>И.Н. Цецерский</w:t>
      </w:r>
      <w:bookmarkStart w:id="0" w:name="_GoBack"/>
      <w:bookmarkEnd w:id="0"/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B62442C"/>
    <w:multiLevelType w:val="hybridMultilevel"/>
    <w:tmpl w:val="FA9A905E"/>
    <w:lvl w:ilvl="0" w:tplc="110690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A90"/>
    <w:rsid w:val="00074BCF"/>
    <w:rsid w:val="000B5CD2"/>
    <w:rsid w:val="000D5363"/>
    <w:rsid w:val="000F6783"/>
    <w:rsid w:val="00111540"/>
    <w:rsid w:val="00135802"/>
    <w:rsid w:val="0014455A"/>
    <w:rsid w:val="0014777C"/>
    <w:rsid w:val="0016692E"/>
    <w:rsid w:val="00174B93"/>
    <w:rsid w:val="001D6ED4"/>
    <w:rsid w:val="001E258F"/>
    <w:rsid w:val="00247F0F"/>
    <w:rsid w:val="0026252C"/>
    <w:rsid w:val="00290881"/>
    <w:rsid w:val="002A3649"/>
    <w:rsid w:val="002B1E1A"/>
    <w:rsid w:val="002D58B0"/>
    <w:rsid w:val="003234E3"/>
    <w:rsid w:val="00341AF2"/>
    <w:rsid w:val="00354849"/>
    <w:rsid w:val="003702D0"/>
    <w:rsid w:val="00374E13"/>
    <w:rsid w:val="00394255"/>
    <w:rsid w:val="003E192F"/>
    <w:rsid w:val="003F3E9B"/>
    <w:rsid w:val="00424CED"/>
    <w:rsid w:val="00445057"/>
    <w:rsid w:val="00467080"/>
    <w:rsid w:val="00476D9F"/>
    <w:rsid w:val="00485247"/>
    <w:rsid w:val="0049543E"/>
    <w:rsid w:val="004A4431"/>
    <w:rsid w:val="004B065F"/>
    <w:rsid w:val="004C3536"/>
    <w:rsid w:val="004F5342"/>
    <w:rsid w:val="005028FF"/>
    <w:rsid w:val="00503ACC"/>
    <w:rsid w:val="0051698E"/>
    <w:rsid w:val="005C09EC"/>
    <w:rsid w:val="005F630A"/>
    <w:rsid w:val="006404BA"/>
    <w:rsid w:val="006455C5"/>
    <w:rsid w:val="00652753"/>
    <w:rsid w:val="00687B2E"/>
    <w:rsid w:val="00694621"/>
    <w:rsid w:val="006D05F4"/>
    <w:rsid w:val="007004A0"/>
    <w:rsid w:val="00721A5F"/>
    <w:rsid w:val="00723EBA"/>
    <w:rsid w:val="00731FD8"/>
    <w:rsid w:val="00743FC9"/>
    <w:rsid w:val="007876AB"/>
    <w:rsid w:val="007C5988"/>
    <w:rsid w:val="007F78F9"/>
    <w:rsid w:val="00813E7D"/>
    <w:rsid w:val="00824967"/>
    <w:rsid w:val="008B1956"/>
    <w:rsid w:val="008B5D59"/>
    <w:rsid w:val="008D2778"/>
    <w:rsid w:val="0090277C"/>
    <w:rsid w:val="009041ED"/>
    <w:rsid w:val="00905D55"/>
    <w:rsid w:val="00911F73"/>
    <w:rsid w:val="009177AE"/>
    <w:rsid w:val="00924F43"/>
    <w:rsid w:val="00927386"/>
    <w:rsid w:val="00943CB0"/>
    <w:rsid w:val="00945C5D"/>
    <w:rsid w:val="00950957"/>
    <w:rsid w:val="009770EE"/>
    <w:rsid w:val="009801D5"/>
    <w:rsid w:val="00990B39"/>
    <w:rsid w:val="009945F9"/>
    <w:rsid w:val="009D3930"/>
    <w:rsid w:val="009D6F20"/>
    <w:rsid w:val="009E1766"/>
    <w:rsid w:val="00A01A39"/>
    <w:rsid w:val="00A04055"/>
    <w:rsid w:val="00A44D0C"/>
    <w:rsid w:val="00A85592"/>
    <w:rsid w:val="00A93057"/>
    <w:rsid w:val="00A959DF"/>
    <w:rsid w:val="00AC3773"/>
    <w:rsid w:val="00AD2A28"/>
    <w:rsid w:val="00AE5508"/>
    <w:rsid w:val="00AF7D39"/>
    <w:rsid w:val="00B64719"/>
    <w:rsid w:val="00B776BB"/>
    <w:rsid w:val="00B8378E"/>
    <w:rsid w:val="00BB22E7"/>
    <w:rsid w:val="00BB431F"/>
    <w:rsid w:val="00BB43F1"/>
    <w:rsid w:val="00BC2D12"/>
    <w:rsid w:val="00BC350D"/>
    <w:rsid w:val="00BD021F"/>
    <w:rsid w:val="00BD6D27"/>
    <w:rsid w:val="00C14B84"/>
    <w:rsid w:val="00C32439"/>
    <w:rsid w:val="00C472BF"/>
    <w:rsid w:val="00C66AE6"/>
    <w:rsid w:val="00C84F4D"/>
    <w:rsid w:val="00CA2F66"/>
    <w:rsid w:val="00D36B27"/>
    <w:rsid w:val="00D37C8D"/>
    <w:rsid w:val="00D63914"/>
    <w:rsid w:val="00D64398"/>
    <w:rsid w:val="00D817EB"/>
    <w:rsid w:val="00D934DA"/>
    <w:rsid w:val="00DA30FB"/>
    <w:rsid w:val="00DB55D3"/>
    <w:rsid w:val="00DE1445"/>
    <w:rsid w:val="00E00116"/>
    <w:rsid w:val="00E01147"/>
    <w:rsid w:val="00E023CA"/>
    <w:rsid w:val="00E21949"/>
    <w:rsid w:val="00E21F86"/>
    <w:rsid w:val="00E305A1"/>
    <w:rsid w:val="00E52ED0"/>
    <w:rsid w:val="00E71456"/>
    <w:rsid w:val="00E81423"/>
    <w:rsid w:val="00E83454"/>
    <w:rsid w:val="00E877DA"/>
    <w:rsid w:val="00E93506"/>
    <w:rsid w:val="00EB29CC"/>
    <w:rsid w:val="00EC6DD7"/>
    <w:rsid w:val="00F17C41"/>
    <w:rsid w:val="00F20CF5"/>
    <w:rsid w:val="00F27826"/>
    <w:rsid w:val="00FA75C4"/>
    <w:rsid w:val="00FD631D"/>
    <w:rsid w:val="00FD6341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55</cp:revision>
  <cp:lastPrinted>2018-12-27T07:54:00Z</cp:lastPrinted>
  <dcterms:created xsi:type="dcterms:W3CDTF">2017-06-14T09:45:00Z</dcterms:created>
  <dcterms:modified xsi:type="dcterms:W3CDTF">2018-12-27T10:16:00Z</dcterms:modified>
</cp:coreProperties>
</file>